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54FBB233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070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9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C070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09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F436B1B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92368" w:rsidRPr="0009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F055FD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923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5CDDDA40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092368" w:rsidRPr="009E2716">
        <w:rPr>
          <w:rFonts w:ascii="Times New Roman" w:hAnsi="Times New Roman"/>
          <w:sz w:val="24"/>
        </w:rPr>
        <w:t>ремонт подвальных помещений, относящихся к общему имуществу в многоквартирном доме.</w:t>
      </w:r>
    </w:p>
    <w:p w14:paraId="21241A54" w14:textId="73B9149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260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60C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F26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A0FEAF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92368" w:rsidRPr="00092368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4D6D69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26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F260C">
        <w:rPr>
          <w:rFonts w:ascii="Times New Roman" w:hAnsi="Times New Roman"/>
          <w:bCs/>
          <w:sz w:val="24"/>
        </w:rPr>
        <w:t>4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4AB7845F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F260C" w:rsidRPr="009E2716">
        <w:rPr>
          <w:rFonts w:ascii="Times New Roman" w:hAnsi="Times New Roman"/>
          <w:bCs/>
          <w:sz w:val="24"/>
        </w:rPr>
        <w:t>17 746 201,20 руб. (Семнадцать миллионов семьсот сорок шесть тысяч двести один рубль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951"/>
        <w:gridCol w:w="410"/>
        <w:gridCol w:w="1469"/>
        <w:gridCol w:w="1205"/>
        <w:gridCol w:w="410"/>
        <w:gridCol w:w="1163"/>
        <w:gridCol w:w="1149"/>
        <w:gridCol w:w="1575"/>
        <w:gridCol w:w="1422"/>
      </w:tblGrid>
      <w:tr w:rsidR="006F260C" w:rsidRPr="006F260C" w14:paraId="7DB98C9C" w14:textId="77777777" w:rsidTr="006F260C">
        <w:trPr>
          <w:cantSplit/>
          <w:trHeight w:val="1134"/>
        </w:trPr>
        <w:tc>
          <w:tcPr>
            <w:tcW w:w="217" w:type="pct"/>
          </w:tcPr>
          <w:p w14:paraId="3EF1152E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64" w:type="pct"/>
          </w:tcPr>
          <w:p w14:paraId="41C665D8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6" w:type="pct"/>
            <w:textDirection w:val="btLr"/>
            <w:vAlign w:val="center"/>
          </w:tcPr>
          <w:p w14:paraId="733DEB07" w14:textId="77777777" w:rsidR="006F260C" w:rsidRPr="006F260C" w:rsidRDefault="006F260C" w:rsidP="006F260C">
            <w:pPr>
              <w:spacing w:after="0" w:line="240" w:lineRule="auto"/>
              <w:ind w:left="113" w:right="113"/>
              <w:jc w:val="right"/>
            </w:pPr>
            <w:r w:rsidRPr="006F260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1" w:type="pct"/>
          </w:tcPr>
          <w:p w14:paraId="296E6A66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37" w:type="pct"/>
          </w:tcPr>
          <w:p w14:paraId="0BF49277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96" w:type="pct"/>
            <w:textDirection w:val="btLr"/>
            <w:vAlign w:val="center"/>
          </w:tcPr>
          <w:p w14:paraId="40A396AD" w14:textId="77777777" w:rsidR="006F260C" w:rsidRPr="006F260C" w:rsidRDefault="006F260C" w:rsidP="006F260C">
            <w:pPr>
              <w:spacing w:after="0" w:line="240" w:lineRule="auto"/>
              <w:ind w:left="113" w:right="113"/>
              <w:jc w:val="right"/>
            </w:pPr>
            <w:r w:rsidRPr="006F260C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569" w:type="pct"/>
          </w:tcPr>
          <w:p w14:paraId="5ED85492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678" w:type="pct"/>
          </w:tcPr>
          <w:p w14:paraId="2C314A32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22" w:type="pct"/>
          </w:tcPr>
          <w:p w14:paraId="79F81BE1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9" w:type="pct"/>
          </w:tcPr>
          <w:p w14:paraId="3E527E06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F260C" w:rsidRPr="006F260C" w14:paraId="3938CDF2" w14:textId="77777777" w:rsidTr="006F260C">
        <w:trPr>
          <w:cantSplit/>
          <w:trHeight w:val="1134"/>
        </w:trPr>
        <w:tc>
          <w:tcPr>
            <w:tcW w:w="217" w:type="pct"/>
            <w:vAlign w:val="center"/>
          </w:tcPr>
          <w:p w14:paraId="5254341B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64" w:type="pct"/>
            <w:vAlign w:val="center"/>
          </w:tcPr>
          <w:p w14:paraId="035FDE55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Апраксин пер., д.10-12 литера А</w:t>
            </w:r>
          </w:p>
        </w:tc>
        <w:tc>
          <w:tcPr>
            <w:tcW w:w="196" w:type="pct"/>
            <w:textDirection w:val="btLr"/>
            <w:vAlign w:val="center"/>
          </w:tcPr>
          <w:p w14:paraId="0FE11349" w14:textId="77777777" w:rsidR="006F260C" w:rsidRPr="006F260C" w:rsidRDefault="006F260C" w:rsidP="006F260C">
            <w:pPr>
              <w:spacing w:after="0" w:line="240" w:lineRule="auto"/>
              <w:ind w:left="113" w:right="113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21" w:type="pct"/>
            <w:vAlign w:val="center"/>
          </w:tcPr>
          <w:p w14:paraId="48AD9808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37" w:type="pct"/>
            <w:vAlign w:val="center"/>
          </w:tcPr>
          <w:p w14:paraId="46AE53CE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196" w:type="pct"/>
            <w:textDirection w:val="btLr"/>
            <w:vAlign w:val="center"/>
          </w:tcPr>
          <w:p w14:paraId="28D1EB11" w14:textId="77777777" w:rsidR="006F260C" w:rsidRPr="006F260C" w:rsidRDefault="006F260C" w:rsidP="006F260C">
            <w:pPr>
              <w:spacing w:after="0" w:line="240" w:lineRule="auto"/>
              <w:ind w:left="113" w:right="113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713П-2020-01</w:t>
            </w:r>
          </w:p>
        </w:tc>
        <w:tc>
          <w:tcPr>
            <w:tcW w:w="569" w:type="pct"/>
            <w:vAlign w:val="center"/>
          </w:tcPr>
          <w:p w14:paraId="1833ADDD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ООО «Форсаж»</w:t>
            </w:r>
          </w:p>
        </w:tc>
        <w:tc>
          <w:tcPr>
            <w:tcW w:w="678" w:type="pct"/>
            <w:vAlign w:val="center"/>
          </w:tcPr>
          <w:p w14:paraId="11A1C417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6 758 097,60</w:t>
            </w:r>
          </w:p>
        </w:tc>
        <w:tc>
          <w:tcPr>
            <w:tcW w:w="722" w:type="pct"/>
            <w:vAlign w:val="center"/>
          </w:tcPr>
          <w:p w14:paraId="05EC60CE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6 758 097,60</w:t>
            </w:r>
          </w:p>
        </w:tc>
        <w:tc>
          <w:tcPr>
            <w:tcW w:w="799" w:type="pct"/>
            <w:vMerge w:val="restart"/>
            <w:vAlign w:val="center"/>
          </w:tcPr>
          <w:p w14:paraId="584A6606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17 746 201,20</w:t>
            </w:r>
          </w:p>
        </w:tc>
      </w:tr>
      <w:tr w:rsidR="006F260C" w:rsidRPr="006F260C" w14:paraId="530927B3" w14:textId="77777777" w:rsidTr="006F260C">
        <w:trPr>
          <w:cantSplit/>
          <w:trHeight w:val="1134"/>
        </w:trPr>
        <w:tc>
          <w:tcPr>
            <w:tcW w:w="217" w:type="pct"/>
            <w:vAlign w:val="center"/>
          </w:tcPr>
          <w:p w14:paraId="5341879E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64" w:type="pct"/>
            <w:vAlign w:val="center"/>
          </w:tcPr>
          <w:p w14:paraId="13FC95E9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Басков пер., д.3 литера Б</w:t>
            </w:r>
          </w:p>
        </w:tc>
        <w:tc>
          <w:tcPr>
            <w:tcW w:w="196" w:type="pct"/>
            <w:textDirection w:val="btLr"/>
            <w:vAlign w:val="center"/>
          </w:tcPr>
          <w:p w14:paraId="5C0FD97E" w14:textId="77777777" w:rsidR="006F260C" w:rsidRPr="006F260C" w:rsidRDefault="006F260C" w:rsidP="006F260C">
            <w:pPr>
              <w:spacing w:after="0" w:line="240" w:lineRule="auto"/>
              <w:ind w:left="113" w:right="113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21" w:type="pct"/>
            <w:vAlign w:val="center"/>
          </w:tcPr>
          <w:p w14:paraId="6717AC69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37" w:type="pct"/>
            <w:vAlign w:val="center"/>
          </w:tcPr>
          <w:p w14:paraId="123E18BB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196" w:type="pct"/>
            <w:textDirection w:val="btLr"/>
            <w:vAlign w:val="center"/>
          </w:tcPr>
          <w:p w14:paraId="73477694" w14:textId="77777777" w:rsidR="006F260C" w:rsidRPr="006F260C" w:rsidRDefault="006F260C" w:rsidP="006F260C">
            <w:pPr>
              <w:spacing w:after="0" w:line="240" w:lineRule="auto"/>
              <w:ind w:left="113" w:right="113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712П-2020-01</w:t>
            </w:r>
          </w:p>
        </w:tc>
        <w:tc>
          <w:tcPr>
            <w:tcW w:w="569" w:type="pct"/>
            <w:vAlign w:val="center"/>
          </w:tcPr>
          <w:p w14:paraId="179CF1E5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ООО «Форсаж»</w:t>
            </w:r>
          </w:p>
        </w:tc>
        <w:tc>
          <w:tcPr>
            <w:tcW w:w="678" w:type="pct"/>
            <w:vAlign w:val="center"/>
          </w:tcPr>
          <w:p w14:paraId="7AF8A7D8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1 037 886,00</w:t>
            </w:r>
          </w:p>
        </w:tc>
        <w:tc>
          <w:tcPr>
            <w:tcW w:w="722" w:type="pct"/>
            <w:vAlign w:val="center"/>
          </w:tcPr>
          <w:p w14:paraId="304BF884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1 037 886,00</w:t>
            </w:r>
          </w:p>
        </w:tc>
        <w:tc>
          <w:tcPr>
            <w:tcW w:w="799" w:type="pct"/>
            <w:vMerge/>
          </w:tcPr>
          <w:p w14:paraId="6D899AEB" w14:textId="77777777" w:rsidR="006F260C" w:rsidRPr="006F260C" w:rsidRDefault="006F260C" w:rsidP="006F260C">
            <w:pPr>
              <w:spacing w:before="120" w:after="0" w:line="240" w:lineRule="auto"/>
              <w:ind w:firstLine="584"/>
              <w:jc w:val="both"/>
            </w:pPr>
          </w:p>
        </w:tc>
      </w:tr>
      <w:tr w:rsidR="006F260C" w:rsidRPr="006F260C" w14:paraId="7EFB7600" w14:textId="77777777" w:rsidTr="006F260C">
        <w:trPr>
          <w:cantSplit/>
          <w:trHeight w:val="1134"/>
        </w:trPr>
        <w:tc>
          <w:tcPr>
            <w:tcW w:w="217" w:type="pct"/>
            <w:vAlign w:val="center"/>
          </w:tcPr>
          <w:p w14:paraId="2144E176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464" w:type="pct"/>
            <w:vAlign w:val="center"/>
          </w:tcPr>
          <w:p w14:paraId="6A8A20C4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Восстания ул., д.11 литера А</w:t>
            </w:r>
          </w:p>
        </w:tc>
        <w:tc>
          <w:tcPr>
            <w:tcW w:w="196" w:type="pct"/>
            <w:textDirection w:val="btLr"/>
            <w:vAlign w:val="center"/>
          </w:tcPr>
          <w:p w14:paraId="5017E22F" w14:textId="77777777" w:rsidR="006F260C" w:rsidRPr="006F260C" w:rsidRDefault="006F260C" w:rsidP="006F260C">
            <w:pPr>
              <w:spacing w:after="0" w:line="240" w:lineRule="auto"/>
              <w:ind w:left="113" w:right="113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21" w:type="pct"/>
            <w:vAlign w:val="center"/>
          </w:tcPr>
          <w:p w14:paraId="3F4CFCE4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37" w:type="pct"/>
            <w:vAlign w:val="center"/>
          </w:tcPr>
          <w:p w14:paraId="078E8C2D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196" w:type="pct"/>
            <w:textDirection w:val="btLr"/>
            <w:vAlign w:val="center"/>
          </w:tcPr>
          <w:p w14:paraId="02A4498E" w14:textId="77777777" w:rsidR="006F260C" w:rsidRPr="006F260C" w:rsidRDefault="006F260C" w:rsidP="006F260C">
            <w:pPr>
              <w:spacing w:after="0" w:line="240" w:lineRule="auto"/>
              <w:ind w:left="113" w:right="113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713П-2020-02</w:t>
            </w:r>
          </w:p>
        </w:tc>
        <w:tc>
          <w:tcPr>
            <w:tcW w:w="569" w:type="pct"/>
            <w:vAlign w:val="center"/>
          </w:tcPr>
          <w:p w14:paraId="73A690B1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ООО «Форсаж»</w:t>
            </w:r>
          </w:p>
        </w:tc>
        <w:tc>
          <w:tcPr>
            <w:tcW w:w="678" w:type="pct"/>
            <w:vAlign w:val="center"/>
          </w:tcPr>
          <w:p w14:paraId="5809DAC6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4 061 896,80</w:t>
            </w:r>
          </w:p>
        </w:tc>
        <w:tc>
          <w:tcPr>
            <w:tcW w:w="722" w:type="pct"/>
            <w:vAlign w:val="center"/>
          </w:tcPr>
          <w:p w14:paraId="0D1AD43F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4 061 896,80</w:t>
            </w:r>
          </w:p>
        </w:tc>
        <w:tc>
          <w:tcPr>
            <w:tcW w:w="799" w:type="pct"/>
            <w:vMerge/>
          </w:tcPr>
          <w:p w14:paraId="594D2118" w14:textId="77777777" w:rsidR="006F260C" w:rsidRPr="006F260C" w:rsidRDefault="006F260C" w:rsidP="006F260C">
            <w:pPr>
              <w:spacing w:before="120" w:after="0" w:line="240" w:lineRule="auto"/>
              <w:ind w:firstLine="584"/>
              <w:jc w:val="both"/>
            </w:pPr>
          </w:p>
        </w:tc>
      </w:tr>
      <w:tr w:rsidR="006F260C" w:rsidRPr="006F260C" w14:paraId="5CA28D73" w14:textId="77777777" w:rsidTr="006F260C">
        <w:trPr>
          <w:cantSplit/>
          <w:trHeight w:val="1134"/>
        </w:trPr>
        <w:tc>
          <w:tcPr>
            <w:tcW w:w="217" w:type="pct"/>
            <w:vAlign w:val="center"/>
          </w:tcPr>
          <w:p w14:paraId="0FEAC781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64" w:type="pct"/>
            <w:vAlign w:val="center"/>
          </w:tcPr>
          <w:p w14:paraId="3CF449C0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Мучной пер., д.9/27 литера А</w:t>
            </w:r>
          </w:p>
        </w:tc>
        <w:tc>
          <w:tcPr>
            <w:tcW w:w="196" w:type="pct"/>
            <w:textDirection w:val="btLr"/>
            <w:vAlign w:val="center"/>
          </w:tcPr>
          <w:p w14:paraId="02BE12D6" w14:textId="77777777" w:rsidR="006F260C" w:rsidRPr="006F260C" w:rsidRDefault="006F260C" w:rsidP="006F260C">
            <w:pPr>
              <w:spacing w:after="0" w:line="240" w:lineRule="auto"/>
              <w:ind w:left="113" w:right="113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21" w:type="pct"/>
            <w:vAlign w:val="center"/>
          </w:tcPr>
          <w:p w14:paraId="50E5452D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37" w:type="pct"/>
            <w:vAlign w:val="center"/>
          </w:tcPr>
          <w:p w14:paraId="069BBA5A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196" w:type="pct"/>
            <w:textDirection w:val="btLr"/>
            <w:vAlign w:val="center"/>
          </w:tcPr>
          <w:p w14:paraId="1F48C180" w14:textId="77777777" w:rsidR="006F260C" w:rsidRPr="006F260C" w:rsidRDefault="006F260C" w:rsidP="006F260C">
            <w:pPr>
              <w:spacing w:after="0" w:line="240" w:lineRule="auto"/>
              <w:ind w:left="113" w:right="113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712П-2020-08</w:t>
            </w:r>
          </w:p>
        </w:tc>
        <w:tc>
          <w:tcPr>
            <w:tcW w:w="569" w:type="pct"/>
            <w:vAlign w:val="center"/>
          </w:tcPr>
          <w:p w14:paraId="453404D2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ООО «Форсаж»</w:t>
            </w:r>
          </w:p>
        </w:tc>
        <w:tc>
          <w:tcPr>
            <w:tcW w:w="678" w:type="pct"/>
            <w:vAlign w:val="center"/>
          </w:tcPr>
          <w:p w14:paraId="77A9C467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5 888 320,80</w:t>
            </w:r>
          </w:p>
        </w:tc>
        <w:tc>
          <w:tcPr>
            <w:tcW w:w="722" w:type="pct"/>
            <w:vAlign w:val="center"/>
          </w:tcPr>
          <w:p w14:paraId="46E094A2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5 888 320,80</w:t>
            </w:r>
          </w:p>
        </w:tc>
        <w:tc>
          <w:tcPr>
            <w:tcW w:w="799" w:type="pct"/>
            <w:vMerge/>
          </w:tcPr>
          <w:p w14:paraId="30B2F660" w14:textId="77777777" w:rsidR="006F260C" w:rsidRPr="006F260C" w:rsidRDefault="006F260C" w:rsidP="006F260C">
            <w:pPr>
              <w:spacing w:before="120" w:after="0" w:line="240" w:lineRule="auto"/>
              <w:ind w:firstLine="584"/>
              <w:jc w:val="both"/>
            </w:pPr>
          </w:p>
        </w:tc>
      </w:tr>
      <w:tr w:rsidR="006F260C" w:rsidRPr="006F260C" w14:paraId="7F4AC548" w14:textId="77777777" w:rsidTr="006F260C">
        <w:tc>
          <w:tcPr>
            <w:tcW w:w="4201" w:type="pct"/>
            <w:gridSpan w:val="9"/>
            <w:vAlign w:val="center"/>
          </w:tcPr>
          <w:p w14:paraId="6319670B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99" w:type="pct"/>
            <w:vAlign w:val="center"/>
          </w:tcPr>
          <w:p w14:paraId="6092EAE9" w14:textId="77777777" w:rsidR="006F260C" w:rsidRPr="006F260C" w:rsidRDefault="006F260C" w:rsidP="006F260C">
            <w:pPr>
              <w:spacing w:after="0" w:line="240" w:lineRule="auto"/>
              <w:jc w:val="center"/>
            </w:pPr>
            <w:r w:rsidRPr="006F260C">
              <w:rPr>
                <w:rFonts w:ascii="Times New Roman" w:eastAsia="Times New Roman" w:hAnsi="Times New Roman" w:cs="Times New Roman"/>
                <w:sz w:val="20"/>
              </w:rPr>
              <w:t>17 746 201,20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316F91FA" w:rsidR="00595004" w:rsidRDefault="006F260C" w:rsidP="00550F7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E764BB0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26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70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F260C"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F26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1E4F34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070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26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F260C">
        <w:rPr>
          <w:rFonts w:ascii="Times New Roman" w:hAnsi="Times New Roman"/>
          <w:bCs/>
          <w:sz w:val="24"/>
        </w:rPr>
        <w:t>4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260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070ED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C070ED" w:rsidRPr="00DF5D58" w:rsidRDefault="00C070ED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0A59C00" w:rsidR="00C070ED" w:rsidRPr="00DF5D58" w:rsidRDefault="006F260C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0C187AF" w:rsidR="00C070ED" w:rsidRPr="00DF5D58" w:rsidRDefault="006F260C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 xml:space="preserve">197343, Российская Федерация, г. Санкт-Петербург, </w:t>
            </w:r>
            <w:proofErr w:type="spellStart"/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Ланское</w:t>
            </w:r>
            <w:proofErr w:type="spellEnd"/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 xml:space="preserve"> ш., д. 14, корп. 1, кв. 823, elenakaretina@mail.ru,      7-921-8877252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464C193E" w:rsidR="00C070ED" w:rsidRPr="00DF5D58" w:rsidRDefault="006F260C" w:rsidP="00C070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7813194570</w:t>
            </w:r>
          </w:p>
        </w:tc>
        <w:tc>
          <w:tcPr>
            <w:tcW w:w="2409" w:type="dxa"/>
          </w:tcPr>
          <w:p w14:paraId="442A6E49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3C28FDA0" w:rsidR="00C070ED" w:rsidRPr="00DF5D58" w:rsidRDefault="00C070ED" w:rsidP="00C0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bookmarkEnd w:id="2"/>
          </w:p>
        </w:tc>
      </w:tr>
      <w:tr w:rsidR="008F4BDC" w:rsidRPr="00DF5D58" w14:paraId="1DF84854" w14:textId="77777777" w:rsidTr="00A131A7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8F4BDC" w:rsidRPr="00DF5D58" w:rsidRDefault="00C070ED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8CD1417" w:rsidR="008F4BDC" w:rsidRPr="00DF5D58" w:rsidRDefault="006F260C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1BB7BA82" w:rsidR="008F4BDC" w:rsidRPr="00DF5D58" w:rsidRDefault="006F260C" w:rsidP="006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195220, Российская Федерация, г. Санкт-Петерб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ург, Верности ул., 7, корпус 2, </w:t>
            </w: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литер А, квартира 1, smu31smu@mail.ru,           7-812-5962800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766DC46E" w:rsidR="008F4BDC" w:rsidRPr="00DF5D58" w:rsidRDefault="006F260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  <w:tc>
          <w:tcPr>
            <w:tcW w:w="2409" w:type="dxa"/>
          </w:tcPr>
          <w:p w14:paraId="3B8670FA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F4BDC" w:rsidRPr="00DF5D58" w:rsidRDefault="008F4BDC" w:rsidP="008F4BD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070ED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260B8177" w:rsidR="00C070ED" w:rsidRPr="00DF5D58" w:rsidRDefault="006F260C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09367005" w:rsidR="00C070ED" w:rsidRPr="00DF5D58" w:rsidRDefault="006F260C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"СТРОЙТЕХНОКОР"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2F4F36A1" w:rsidR="00C070ED" w:rsidRPr="00DF5D58" w:rsidRDefault="006F260C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 xml:space="preserve">194100, Российская Федерация, г. Санкт-Петербург, </w:t>
            </w:r>
            <w:proofErr w:type="spellStart"/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Грибалёвой</w:t>
            </w:r>
            <w:proofErr w:type="spellEnd"/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10, литера А, квартира 27, tender@derten.ru; gergilev_sa@mail.ru; 7(950)224-77-79; 7(921)995-85-12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73F2901B" w:rsidR="00C070ED" w:rsidRPr="00DF5D58" w:rsidRDefault="006F260C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7802653663</w:t>
            </w:r>
          </w:p>
        </w:tc>
        <w:tc>
          <w:tcPr>
            <w:tcW w:w="2409" w:type="dxa"/>
          </w:tcPr>
          <w:p w14:paraId="7594F94C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458C8D8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1756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C070ED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3002E" w:rsidRPr="0043002E" w14:paraId="027776E9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209026D8" w14:textId="477B9801" w:rsidR="0043002E" w:rsidRPr="0043002E" w:rsidRDefault="0043002E" w:rsidP="0043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FB60C92" w:rsidR="0043002E" w:rsidRPr="0043002E" w:rsidRDefault="0043002E" w:rsidP="00430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"Строительно-монтажное управление-31"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84"/>
        <w:gridCol w:w="7"/>
      </w:tblGrid>
      <w:tr w:rsidR="00DF47BB" w:rsidRPr="00AF6AF3" w14:paraId="0FA7B3C5" w14:textId="77777777" w:rsidTr="00DF5D58">
        <w:trPr>
          <w:gridAfter w:val="1"/>
          <w:wAfter w:w="7" w:type="dxa"/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84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3002E" w:rsidRPr="00AF6AF3" w14:paraId="49767EAA" w14:textId="77777777" w:rsidTr="00C070ED">
        <w:trPr>
          <w:gridAfter w:val="1"/>
          <w:wAfter w:w="7" w:type="dxa"/>
          <w:trHeight w:val="3959"/>
        </w:trPr>
        <w:tc>
          <w:tcPr>
            <w:tcW w:w="1411" w:type="dxa"/>
            <w:shd w:val="clear" w:color="auto" w:fill="auto"/>
            <w:vAlign w:val="center"/>
          </w:tcPr>
          <w:p w14:paraId="6BDE95B9" w14:textId="3B06323D" w:rsidR="0043002E" w:rsidRPr="00AF6AF3" w:rsidRDefault="0043002E" w:rsidP="00430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77C22693" w:rsidR="0043002E" w:rsidRPr="00AF6AF3" w:rsidRDefault="0043002E" w:rsidP="00430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w="4723" w:type="dxa"/>
            <w:shd w:val="clear" w:color="auto" w:fill="auto"/>
          </w:tcPr>
          <w:p w14:paraId="5CD5CA9F" w14:textId="77777777" w:rsidR="0043002E" w:rsidRPr="0043002E" w:rsidRDefault="0043002E" w:rsidP="0043002E">
            <w:pPr>
              <w:rPr>
                <w:rFonts w:ascii="Times New Roman" w:hAnsi="Times New Roman" w:cs="Times New Roman"/>
              </w:rPr>
            </w:pPr>
            <w:r w:rsidRPr="0043002E">
              <w:rPr>
                <w:rFonts w:ascii="Times New Roman" w:hAnsi="Times New Roman" w:cs="Times New Roman"/>
              </w:rPr>
              <w:t xml:space="preserve"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 </w:t>
            </w:r>
          </w:p>
          <w:p w14:paraId="10CB1CB7" w14:textId="77777777" w:rsidR="0043002E" w:rsidRPr="0043002E" w:rsidRDefault="0043002E" w:rsidP="0043002E">
            <w:pPr>
              <w:rPr>
                <w:rFonts w:ascii="Times New Roman" w:hAnsi="Times New Roman" w:cs="Times New Roman"/>
              </w:rPr>
            </w:pPr>
            <w:r w:rsidRPr="0043002E">
              <w:rPr>
                <w:rFonts w:ascii="Times New Roman" w:hAnsi="Times New Roman" w:cs="Times New Roman"/>
              </w:rPr>
              <w:t>В составе заявке участника электронного аукциона не представлены документы, подтверждающие полномочия лица на осуществление действий от имени участника электронного аукциона.</w:t>
            </w:r>
          </w:p>
          <w:p w14:paraId="3092B466" w14:textId="6675E4D2" w:rsidR="0043002E" w:rsidRPr="00AF6AF3" w:rsidRDefault="0043002E" w:rsidP="00430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</w:tcPr>
          <w:p w14:paraId="76D0372B" w14:textId="02CA2ED2" w:rsidR="0043002E" w:rsidRPr="00960B6C" w:rsidRDefault="0043002E" w:rsidP="0043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Подпункт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  <w:r w:rsidRPr="00960B6C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2CE168A1" w14:textId="77777777" w:rsidR="0043002E" w:rsidRPr="00960B6C" w:rsidRDefault="0043002E" w:rsidP="0043002E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584F5C93" w:rsidR="0043002E" w:rsidRPr="00AF6AF3" w:rsidRDefault="0043002E" w:rsidP="0043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а</w:t>
            </w:r>
            <w:r w:rsidRPr="00960B6C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D62F85">
        <w:trPr>
          <w:trHeight w:val="688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6F260C" w:rsidRPr="00AF6AF3" w14:paraId="0098B37E" w14:textId="77777777" w:rsidTr="00AB5FE7">
        <w:trPr>
          <w:gridAfter w:val="1"/>
          <w:wAfter w:w="7" w:type="dxa"/>
          <w:trHeight w:val="6086"/>
        </w:trPr>
        <w:tc>
          <w:tcPr>
            <w:tcW w:w="1411" w:type="dxa"/>
            <w:shd w:val="clear" w:color="auto" w:fill="auto"/>
            <w:vAlign w:val="center"/>
          </w:tcPr>
          <w:p w14:paraId="17463BC2" w14:textId="4EBD4157" w:rsidR="006F260C" w:rsidRPr="00AF6AF3" w:rsidRDefault="006F260C" w:rsidP="006F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4D807C53" w:rsidR="006F260C" w:rsidRPr="00AF6AF3" w:rsidRDefault="006F260C" w:rsidP="006F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"СТРОЙТЕХНОКОР"</w:t>
            </w:r>
          </w:p>
        </w:tc>
        <w:tc>
          <w:tcPr>
            <w:tcW w:w="4723" w:type="dxa"/>
            <w:shd w:val="clear" w:color="auto" w:fill="auto"/>
          </w:tcPr>
          <w:p w14:paraId="5157E5EC" w14:textId="2FF9F1EB" w:rsidR="006F260C" w:rsidRPr="00AF6AF3" w:rsidRDefault="00AB5FE7" w:rsidP="006F260C">
            <w:pPr>
              <w:rPr>
                <w:rFonts w:ascii="Times New Roman" w:hAnsi="Times New Roman" w:cs="Times New Roman"/>
              </w:rPr>
            </w:pPr>
            <w:r w:rsidRPr="00AB5FE7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1)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</w:t>
            </w:r>
            <w:r w:rsidRPr="00AB5FE7">
              <w:rPr>
                <w:rFonts w:ascii="Times New Roman" w:hAnsi="Times New Roman" w:cs="Times New Roman"/>
              </w:rPr>
              <w:lastRenderedPageBreak/>
              <w:t>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AB5FE7">
              <w:rPr>
                <w:rFonts w:ascii="Times New Roman" w:hAnsi="Times New Roman" w:cs="Times New Roman"/>
              </w:rPr>
              <w:t>пр</w:t>
            </w:r>
            <w:proofErr w:type="spellEnd"/>
            <w:r w:rsidRPr="00AB5FE7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четырех таких специалистах, при этом установлено, что на момент подачи заявки на предварительный отбор (23.09.2020) в Национальном реестре специалистов в области строительства отсутствовали сведения о двух из четырех представленных специалистах (</w:t>
            </w:r>
            <w:proofErr w:type="spellStart"/>
            <w:r w:rsidRPr="00AB5FE7">
              <w:rPr>
                <w:rFonts w:ascii="Times New Roman" w:hAnsi="Times New Roman" w:cs="Times New Roman"/>
              </w:rPr>
              <w:t>Авдошко</w:t>
            </w:r>
            <w:proofErr w:type="spellEnd"/>
            <w:r w:rsidRPr="00AB5FE7">
              <w:rPr>
                <w:rFonts w:ascii="Times New Roman" w:hAnsi="Times New Roman" w:cs="Times New Roman"/>
              </w:rPr>
              <w:t xml:space="preserve"> Наталья Валерьевна, </w:t>
            </w:r>
            <w:proofErr w:type="spellStart"/>
            <w:r w:rsidRPr="00AB5FE7">
              <w:rPr>
                <w:rFonts w:ascii="Times New Roman" w:hAnsi="Times New Roman" w:cs="Times New Roman"/>
              </w:rPr>
              <w:t>Длужневский</w:t>
            </w:r>
            <w:proofErr w:type="spellEnd"/>
            <w:r w:rsidRPr="00AB5FE7">
              <w:rPr>
                <w:rFonts w:ascii="Times New Roman" w:hAnsi="Times New Roman" w:cs="Times New Roman"/>
              </w:rPr>
              <w:t xml:space="preserve"> Максим Юрьевич). Тем самым, участник предоставил недостоверные сведения о сотрудниках, имеющих соответствующую квалификацию. 2) В составе документов, представленных участником, имеются договоры на выполнение работ по капитальному ремонту: № СТК-1106/18 от 11.06.2018 (сумма 6781059,93 р.), № СТК-2802/18 от 28.02.2018 (сумма 11692513,2 руб.), при этом, в соответствии с требованиями ч. 2 ст. 52 Градостроительного кодекса РФ, работы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 строительного подряда),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строительства. При этом, согласно данным сайта http://reestr.nostroy.ru/reestr/clients/115/members/5572195 ООО "</w:t>
            </w:r>
            <w:proofErr w:type="spellStart"/>
            <w:r w:rsidRPr="00AB5FE7">
              <w:rPr>
                <w:rFonts w:ascii="Times New Roman" w:hAnsi="Times New Roman" w:cs="Times New Roman"/>
              </w:rPr>
              <w:t>Стройтехнокор</w:t>
            </w:r>
            <w:proofErr w:type="spellEnd"/>
            <w:r w:rsidRPr="00AB5FE7">
              <w:rPr>
                <w:rFonts w:ascii="Times New Roman" w:hAnsi="Times New Roman" w:cs="Times New Roman"/>
              </w:rPr>
              <w:t>" стало членом саморегулируемой организации 09.08.2018 г.</w:t>
            </w:r>
          </w:p>
        </w:tc>
        <w:tc>
          <w:tcPr>
            <w:tcW w:w="1784" w:type="dxa"/>
            <w:shd w:val="clear" w:color="auto" w:fill="auto"/>
          </w:tcPr>
          <w:p w14:paraId="015EE5EA" w14:textId="77777777" w:rsidR="006F260C" w:rsidRPr="00AF6AF3" w:rsidRDefault="006F260C" w:rsidP="006F2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30A70359" w14:textId="77777777" w:rsidR="006F260C" w:rsidRPr="00AF6AF3" w:rsidRDefault="006F260C" w:rsidP="006F260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12382FCC" w:rsidR="006F260C" w:rsidRPr="00AF6AF3" w:rsidRDefault="006F260C" w:rsidP="006F2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AF6AF3" w14:paraId="009C41D4" w14:textId="77777777" w:rsidTr="00DF5D58">
        <w:trPr>
          <w:trHeight w:val="415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4CEB7960" w14:textId="5BC72768" w:rsidR="007364A7" w:rsidRPr="00AF6AF3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C070ED">
        <w:trPr>
          <w:trHeight w:val="148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02E" w:rsidRPr="00DF47BB" w14:paraId="77FDAE31" w14:textId="77777777" w:rsidTr="00C070ED">
        <w:trPr>
          <w:trHeight w:val="980"/>
        </w:trPr>
        <w:tc>
          <w:tcPr>
            <w:tcW w:w="1093" w:type="pct"/>
            <w:shd w:val="clear" w:color="auto" w:fill="auto"/>
            <w:vAlign w:val="center"/>
          </w:tcPr>
          <w:p w14:paraId="24161F23" w14:textId="7C3D1E1F" w:rsidR="0043002E" w:rsidRPr="00DF47BB" w:rsidRDefault="0043002E" w:rsidP="0043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4FB97BE1" w:rsidR="0043002E" w:rsidRPr="00DF47BB" w:rsidRDefault="0043002E" w:rsidP="0043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DCEB59A" w:rsidR="0043002E" w:rsidRPr="00DF47BB" w:rsidRDefault="0043002E" w:rsidP="0043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C070ED">
        <w:trPr>
          <w:trHeight w:val="144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02E" w:rsidRPr="00DF47BB" w14:paraId="745B6768" w14:textId="77777777" w:rsidTr="00C070ED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3FA0E6C0" w:rsidR="0043002E" w:rsidRPr="00DF47BB" w:rsidRDefault="0043002E" w:rsidP="0043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AC120DB" w:rsidR="0043002E" w:rsidRPr="00DF47BB" w:rsidRDefault="0043002E" w:rsidP="0043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82C23DC" w:rsidR="0043002E" w:rsidRPr="00DF47BB" w:rsidRDefault="0043002E" w:rsidP="0043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7813194570</w:t>
            </w:r>
          </w:p>
        </w:tc>
      </w:tr>
      <w:tr w:rsidR="0043002E" w:rsidRPr="00DF47BB" w14:paraId="32FAC9DB" w14:textId="77777777" w:rsidTr="00C070ED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26398721" w14:textId="53F52FF9" w:rsidR="0043002E" w:rsidRPr="00DF47BB" w:rsidRDefault="0043002E" w:rsidP="0043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003E3548" w:rsidR="0043002E" w:rsidRPr="00DF47BB" w:rsidRDefault="0043002E" w:rsidP="0043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"СТРОЙТЕХНОКОР"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547FC73F" w:rsidR="0043002E" w:rsidRPr="00DF47BB" w:rsidRDefault="0043002E" w:rsidP="0043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7802653663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70FAEF2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43002E"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"Строительно-монтажное управление-31"</w:t>
      </w:r>
      <w:r w:rsidR="0043002E"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B08BB" w14:textId="5611185F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0D1A5" w14:textId="7B8CD18F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05142" w14:textId="77777777" w:rsidR="0043002E" w:rsidRDefault="0043002E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9FA21" w14:textId="77777777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BCE4B80" w14:textId="47658A16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F3B3F" w14:textId="77777777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77777777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0ACD4E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92368" w:rsidRPr="00092368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280661F2" w14:textId="77777777" w:rsidR="006E73B4" w:rsidRDefault="006E73B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08EDDB65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F537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11C2372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79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5F78-8D75-4CBA-8917-152E6991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113</cp:revision>
  <cp:lastPrinted>2021-02-01T13:45:00Z</cp:lastPrinted>
  <dcterms:created xsi:type="dcterms:W3CDTF">2017-03-31T09:14:00Z</dcterms:created>
  <dcterms:modified xsi:type="dcterms:W3CDTF">2021-02-20T11:17:00Z</dcterms:modified>
</cp:coreProperties>
</file>